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a úprava databáze s použitím DDL a manipulace se záznamy s pomocí DML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a úprava databáze s použitím jazyka SQL - DDL a manipulace se záznamy s pomocí DML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Modelování databází a fyzický návrh databáze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z oblasti tvorby databází pomocí jazyka SQL, úpravy její struktury a manipulace s daty. Žák bude schopen vytvořit databázi dle předloženého modelu a následně provést úpravu její struktury. V neposlední řadě bude pracovat s daty (vkládání, aktualizace a odstraňování dat).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využívat ke svému učení různé informační zdroje, včetně zkušeností svých i jiných lidí;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porozumět zadání úkolu nebo určit jádro problému, získat informace potřebné k řešení problému, navrhnout způsob řešení, popř. varianty řešení, a zdůvodnit jej 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vyhodnotit a ověřit správnost zvoleného postupu a dosažené výsledky;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uplatňovat při řešení problémů různé metody myšlení (logické, matematické, empirické) a myšlenkové operace;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spolupracovat při řešení problémů s jinými lidmi (týmové řešení).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formulovat své myšlenky srozumitelně a souvisle, účastnit se aktivně diskusí, formulovat a obhajovat své názory a postoje;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vyjadřovat se v písemné podobě přehledně a jazykově správně;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dodržovat jazykové a stylistické normy i odbornou terminologii;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Personální a sociální kompetence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reagovat adekvátně na hodnocení svého vystupování a způsobu jednání ze strany jiných lidí, přijímat radu i kritiku;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ověřovat si získané poznatky, kriticky zvažovat názory, postoje a jednání jiných lidí;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pracovat v týmu a podílet se na realizaci společných pracovních a jiných činností;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přijímat a odpovědně plnit svěřené úkoly;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podněcovat práci týmu vlastními návrhy na zlepšení práce a řešení úkolů, nezaujatě zvažovat návrhy druhých;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využívat prostředky informačních a komunikačních technologií a pracovat s informacemi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pracovat s osobním počítačem a dalšími prostředky informačních a komunikačních technologií;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pracovat s běžným základním a aplikačním programovým vybavením;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 se používat nové aplikace;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pracovat s informacemi z různých zdrojů nesenými na různých médiích (tištěných, elektronických, audiovizuálních), a to i s využitím prostředků informačních a komunikačních technologií;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uvědomovat si nutnost posuzovat rozdílnou věrohodnost různých informačních zdrojů a kriticky přistupovat k získaným informacím, být mediálně gramotní.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programovat a vyvíjet uživatelská databázová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Aplikační programové vybavení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navrhnout strukturu tabulek a relací mezi nimi;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tvořit dotazy;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z RVP z oblasti Programování a vývoj aplikací: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výhody použití jazyka SQL;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použít základní příkazy jazyka SQL;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rozpoznat a charakterizovat základní příkazy jazyka SQL pro zadaný úkol;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rozlišit příkazy jazyka SQL do jednotlivých kategorií (DDL, DML, SQL, DCL) a správně je použít;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vytvořit dle návrhu modelu strukturu jednoduché databáze (5-10 entit) pomocí příkazů CREATE a ALTER, DROP;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příkazy pro změnu struktury tabulek databáze;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vytvořit relace mezi tabulkami s dodržením integritních omezení;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základě příkazů SQL pracovat s daty v tabulkách – INSERT, UPDATE, DELETE;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základní příkazy kategorie DDL: CREATE, ALTER, DROP.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tvorba tabulek podle požadovaných kritérií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úprava tabulek – přidání sloupce, změna datových typů, změna velikosti textových řetězců, přejmenování, omezení nulových hodnot, přidání primárního klíče, cizího klíče, odstranění sloupce….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použití integritních omezení (entitní, doménové, referenční)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odstranění tabulky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základní příkazy kategorie DML: INSERT, UPDATE, DELETE..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vložení dat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aktualizace dat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odstranění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výklad s prezentací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dialog se žáky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ukázka použití jednotlivých příkazů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nácvik pracovních dovedností s PC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činnosti (příklady použití jednotlivých příkazů - práce s PC) s dozorem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Databázové systémy.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Písemné, ústní a praktické zkoušení s použitím PC a vhodné platformy (např. Oracle Apex):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rozdělení příkazů SQL do jednotlivých kategorií podle použití;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tvorba databázových tabulek příkazy DDL podle požadavku zadavatele;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vytvoření relací mezi tabulkami podle navrženého modelu;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úprava struktury databáze příkazy DDL (přidání sloupce, změna datových typů, odstranění sloupce, přidání omezení, přejmenování sloupců apod.) podle požadavku zadavatele;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daty příkazy DML - vložení, aktualizace, odstranění záznamů podle požadavku zadavatele.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správné použití odborné terminologie, odborná správnost odpovědí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bezchybný samostatný postup tvorby tabulek, úpravy tabulek, odstranění tabulek, vložení dat aktualizace i mazání záznamů podle požadavků. Reaguje adekvátně na změnu zadání, samostatně tvořivě řeší zadané úkoly</w:t>
      </w:r>
      <w:r>
        <w:rPr>
          <w:b/>
        </w:rPr>
        <w:t xml:space="preserve">.</w:t>
      </w:r>
      <w:r>
        <w:t xml:space="preserve"> Vyjadřuje se přesně, plynule, s jistotou. Jeho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samostatný postup tvorby tabulek, úpravy tabulek, odstranění tabulek, vložení dat aktualizace i mazání záznamů podle požadavků s mírnými nedostatky. Reaguje na změnu zadání. Pracuje samostatně a logicky správně, ale s menší jistotou a přesností. Vyjadřuje se věcně správně, ale s menší pohotovostí. Jeho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tvorby tabulek, úpravy tabulek, odstranění tabulek, vložení dat aktualizace i mazání záznamů podle požadavků s drobnými chybami. Je méně samostatný, při řešení úloh se dopouští nepodstatných chyb, které s pomocí učitele odstraní. Vyjadřuje se správně, ale s 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návrhu tvorby tabulek, úpravy tabulek, odstranění tabulek, vložení dat aktualizace i mazání záznamů podle požadavků není schopen samostatně pracovat. Při řešení úloh se dopouští podstatných chyb, které napravuje jen s pomocí učitele. Nevyjadřuje se přesně. Jeho praktické práce mají po obsahové stránce větší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vytvořit ani upravit tabulky, odstranit tabulky, vložit data, aktualizovat a mazat záznamy podle požadavků. Na otázky učitele neodpovídá správně. Úkoly řeší jen s významnou pomocí učitele. Jeho praktické práce mají po obsahové stránce značné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Oracle Academy [online]. [cit. 2018-11-14].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http://ilearning.oracle.com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LAURENČÍK, Marek. SQL: podrobný průvodce uživatele. Praha: Grada Publishing, 2018. Průvodce (Grada). ISBN 978-80-271-0774-2.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Renáta Revendová.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ilearning.oracle.com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